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0"/>
        <w:gridCol w:w="666"/>
      </w:tblGrid>
      <w:tr w:rsidR="00500FE8" w:rsidRPr="00317216" w14:paraId="153F4C2A" w14:textId="77777777" w:rsidTr="00317216">
        <w:trPr>
          <w:gridAfter w:val="1"/>
          <w:wAfter w:w="666" w:type="dxa"/>
          <w:trHeight w:val="993"/>
        </w:trPr>
        <w:tc>
          <w:tcPr>
            <w:tcW w:w="5550" w:type="dxa"/>
          </w:tcPr>
          <w:p w14:paraId="31E658C1" w14:textId="0B1A8ED4" w:rsidR="004B7609" w:rsidRPr="00317216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1721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3172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317216" w:rsidRPr="00317216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14.02.2020 </w:t>
                </w:r>
              </w:sdtContent>
            </w:sdt>
            <w:r w:rsidR="004B7609" w:rsidRPr="00317216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317216" w:rsidRPr="00317216">
                  <w:rPr>
                    <w:rFonts w:ascii="Times New Roman" w:hAnsi="Times New Roman" w:cs="Times New Roman"/>
                    <w:sz w:val="26"/>
                    <w:szCs w:val="26"/>
                  </w:rPr>
                  <w:t>101</w:t>
                </w:r>
              </w:sdtContent>
            </w:sdt>
          </w:p>
          <w:p w14:paraId="0A6D1159" w14:textId="7FD9319D" w:rsidR="00500FE8" w:rsidRPr="00317216" w:rsidRDefault="00780206" w:rsidP="003172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172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745A36" w:rsidRPr="00317216" w14:paraId="4D87D23B" w14:textId="77777777" w:rsidTr="00745A36">
        <w:trPr>
          <w:trHeight w:val="1634"/>
        </w:trPr>
        <w:tc>
          <w:tcPr>
            <w:tcW w:w="6216" w:type="dxa"/>
            <w:gridSpan w:val="2"/>
          </w:tcPr>
          <w:sdt>
            <w:sdtPr>
              <w:rPr>
                <w:rFonts w:ascii="Times New Roman" w:hAnsi="Times New Roman" w:cs="Times New Roman"/>
                <w:b/>
                <w:sz w:val="26"/>
                <w:szCs w:val="26"/>
              </w:rPr>
              <w:alias w:val="{Title}"/>
              <w:tag w:val="{Title}"/>
              <w:id w:val="-610582462"/>
              <w:placeholder>
                <w:docPart w:val="100D6AC5A40B42E8B544E48BF8129F4D"/>
              </w:placeholder>
            </w:sdtPr>
            <w:sdtEndPr/>
            <w:sdtContent>
              <w:p w14:paraId="41ED73FF" w14:textId="77777777" w:rsidR="00745A36" w:rsidRPr="00317216" w:rsidRDefault="00745A36" w:rsidP="00745A36">
                <w:pPr>
                  <w:jc w:val="both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 w:rsidRPr="00317216">
                  <w:rPr>
                    <w:rFonts w:ascii="Times New Roman" w:hAnsi="Times New Roman" w:cs="Times New Roman"/>
                    <w:b/>
                    <w:sz w:val="26"/>
                    <w:szCs w:val="26"/>
                  </w:rPr>
                  <w:t xml:space="preserve"> Об утверждении Перечня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в сфере использования и охраны недр при добыче общераспространенных полезных ископаемых, а также строительстве подземных сооружений, не связанных с добычей полезных ископаемых на территории городского округа «Александровск-Сахалинский район»</w:t>
                </w:r>
              </w:p>
            </w:sdtContent>
          </w:sdt>
        </w:tc>
      </w:tr>
    </w:tbl>
    <w:p w14:paraId="6E98FE0B" w14:textId="77777777" w:rsidR="00745A36" w:rsidRPr="00317216" w:rsidRDefault="00745A36" w:rsidP="00745A36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31721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31721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280EA91" wp14:editId="06B3B983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6D950" w14:textId="77777777" w:rsidR="00745A36" w:rsidRPr="00317216" w:rsidRDefault="00745A36" w:rsidP="00745A36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DBD2DD" w14:textId="77777777" w:rsidR="00745A36" w:rsidRPr="00317216" w:rsidRDefault="00745A36" w:rsidP="00745A36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354B6A" w14:textId="77777777" w:rsidR="00745A36" w:rsidRPr="00317216" w:rsidRDefault="00745A36" w:rsidP="00745A36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9B0742" w14:textId="77777777" w:rsidR="00745A36" w:rsidRPr="00317216" w:rsidRDefault="00745A36" w:rsidP="00745A36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726272" w14:textId="77777777" w:rsidR="00745A36" w:rsidRPr="00317216" w:rsidRDefault="00745A36" w:rsidP="00745A36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375F71" w14:textId="77777777" w:rsidR="00745A36" w:rsidRPr="00317216" w:rsidRDefault="00745A36" w:rsidP="00745A36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555C73" w14:textId="77777777" w:rsidR="00745A36" w:rsidRPr="00317216" w:rsidRDefault="00745A36" w:rsidP="00745A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B2E93A5" w14:textId="77777777" w:rsidR="00745A36" w:rsidRPr="00317216" w:rsidRDefault="00745A36" w:rsidP="00745A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7216">
        <w:rPr>
          <w:rFonts w:ascii="Times New Roman" w:hAnsi="Times New Roman" w:cs="Times New Roman"/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п. 1 ч. 2 ст.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целях совершенствования организации работы по исполнению муниципальной функции по осуществлению муниципального контроля в сфере использования и охраны недр при добыче общераспр</w:t>
      </w:r>
      <w:bookmarkStart w:id="0" w:name="_GoBack"/>
      <w:bookmarkEnd w:id="0"/>
      <w:r w:rsidRPr="00317216">
        <w:rPr>
          <w:rFonts w:ascii="Times New Roman" w:hAnsi="Times New Roman" w:cs="Times New Roman"/>
          <w:sz w:val="26"/>
          <w:szCs w:val="26"/>
        </w:rPr>
        <w:t xml:space="preserve">остраненных полезных ископаемых, а также строительстве подземных сооружений, не связанных с добычей полезных ископаемых на территории городского округа «Александровск-Сахалинский район», администрация городского округа «Александровск-Сахалинский район» </w:t>
      </w:r>
      <w:r w:rsidRPr="00317216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317216">
        <w:rPr>
          <w:rFonts w:ascii="Times New Roman" w:hAnsi="Times New Roman" w:cs="Times New Roman"/>
          <w:sz w:val="26"/>
          <w:szCs w:val="26"/>
        </w:rPr>
        <w:t>:</w:t>
      </w:r>
    </w:p>
    <w:p w14:paraId="54E30B1D" w14:textId="77777777" w:rsidR="00745A36" w:rsidRPr="00317216" w:rsidRDefault="00745A36" w:rsidP="003172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52E4023" w14:textId="77777777" w:rsidR="00745A36" w:rsidRPr="00317216" w:rsidRDefault="00745A36" w:rsidP="00745A36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17216">
        <w:rPr>
          <w:rFonts w:ascii="Times New Roman" w:hAnsi="Times New Roman" w:cs="Times New Roman"/>
          <w:sz w:val="26"/>
          <w:szCs w:val="26"/>
        </w:rPr>
        <w:t>Утвердить Перечень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в сфере использования и охраны недр при добыче общераспространенных полезных ископаемых, а также строительстве подземных сооружений, не связанных с добычей полезных ископаемых на территории городского округа «Александровск-Сахалинский район» (прилагается).</w:t>
      </w:r>
    </w:p>
    <w:p w14:paraId="7A5F4811" w14:textId="77777777" w:rsidR="00745A36" w:rsidRPr="00317216" w:rsidRDefault="00745A36" w:rsidP="00745A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7216">
        <w:rPr>
          <w:rFonts w:ascii="Times New Roman" w:hAnsi="Times New Roman" w:cs="Times New Roman"/>
          <w:sz w:val="26"/>
          <w:szCs w:val="26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72AF17B4" w14:textId="29C71BC4" w:rsidR="00317216" w:rsidRDefault="00745A36" w:rsidP="00745A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7216">
        <w:rPr>
          <w:rFonts w:ascii="Times New Roman" w:hAnsi="Times New Roman" w:cs="Times New Roman"/>
          <w:sz w:val="26"/>
          <w:szCs w:val="26"/>
        </w:rPr>
        <w:t xml:space="preserve">3. Контроль за выполнением настоящего постановления возложить на вице-мэра городского округа «Александровск-Сахалинский район». </w:t>
      </w:r>
    </w:p>
    <w:p w14:paraId="5680FDDA" w14:textId="77777777" w:rsidR="00317216" w:rsidRPr="00317216" w:rsidRDefault="00317216" w:rsidP="00745A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317216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317216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172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317216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172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317216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1FD7781A" w:rsidR="00272276" w:rsidRPr="00317216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172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В.А.</w:t>
            </w:r>
            <w:r w:rsidR="00A10E91" w:rsidRPr="003172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3172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</w:t>
            </w:r>
          </w:p>
        </w:tc>
      </w:tr>
    </w:tbl>
    <w:p w14:paraId="53EC7259" w14:textId="77777777" w:rsidR="004B7609" w:rsidRPr="00DC1074" w:rsidRDefault="004B7609" w:rsidP="00317216">
      <w:pPr>
        <w:spacing w:after="0"/>
        <w:jc w:val="both"/>
        <w:rPr>
          <w:sz w:val="20"/>
          <w:szCs w:val="20"/>
        </w:rPr>
      </w:pPr>
    </w:p>
    <w:sectPr w:rsidR="004B7609" w:rsidRPr="00DC1074" w:rsidSect="00317216">
      <w:footerReference w:type="default" r:id="rId13"/>
      <w:type w:val="continuous"/>
      <w:pgSz w:w="11906" w:h="16838" w:code="9"/>
      <w:pgMar w:top="284" w:right="567" w:bottom="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815AD4B" w:rsidR="004B7609" w:rsidRPr="004B7609" w:rsidRDefault="004B7609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040D65"/>
    <w:multiLevelType w:val="hybridMultilevel"/>
    <w:tmpl w:val="76949ED2"/>
    <w:lvl w:ilvl="0" w:tplc="30824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15772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17216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45A36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  <w:docPart>
      <w:docPartPr>
        <w:name w:val="100D6AC5A40B42E8B544E48BF8129F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982DEB-DFF8-4448-86F2-95B6B1A29F6E}"/>
      </w:docPartPr>
      <w:docPartBody>
        <w:p w:rsidR="009D23FF" w:rsidRDefault="001625B6" w:rsidP="001625B6">
          <w:pPr>
            <w:pStyle w:val="100D6AC5A40B42E8B544E48BF8129F4D"/>
          </w:pPr>
          <w:r w:rsidRPr="00AE49F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1625B6"/>
    <w:rsid w:val="009D23FF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1625B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100D6AC5A40B42E8B544E48BF8129F4D">
    <w:name w:val="100D6AC5A40B42E8B544E48BF8129F4D"/>
    <w:rsid w:val="001625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00ae519a-a787-4cb6-a9f3-e0d2ce624f96"/>
    <ds:schemaRef ds:uri="http://schemas.microsoft.com/sharepoint/v3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D7192FFF-C2B2-4F10-B7A4-C791C93B172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547C132-6C7B-4D70-8C09-09C42CAF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43</cp:revision>
  <cp:lastPrinted>2018-12-05T03:38:00Z</cp:lastPrinted>
  <dcterms:created xsi:type="dcterms:W3CDTF">2018-12-05T01:13:00Z</dcterms:created>
  <dcterms:modified xsi:type="dcterms:W3CDTF">2020-02-18T05:10:00Z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